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DD" w:rsidRDefault="006901DD">
      <w:pPr>
        <w:wordWrap w:val="0"/>
        <w:overflowPunct w:val="0"/>
        <w:autoSpaceDE w:val="0"/>
        <w:autoSpaceDN w:val="0"/>
        <w:spacing w:after="120"/>
        <w:rPr>
          <w:rFonts w:ascii="ＭＳ 明朝"/>
          <w:snapToGrid w:val="0"/>
        </w:rPr>
      </w:pPr>
      <w:bookmarkStart w:id="0" w:name="_GoBack"/>
      <w:bookmarkEnd w:id="0"/>
      <w:r>
        <w:rPr>
          <w:rFonts w:ascii="ＭＳ 明朝" w:hint="eastAsia"/>
          <w:snapToGrid w:val="0"/>
        </w:rPr>
        <w:t>様式第</w:t>
      </w:r>
      <w:r>
        <w:rPr>
          <w:rFonts w:ascii="ＭＳ 明朝"/>
          <w:snapToGrid w:val="0"/>
        </w:rPr>
        <w:t>31</w:t>
      </w:r>
      <w:r>
        <w:rPr>
          <w:rFonts w:ascii="ＭＳ 明朝" w:hint="eastAsia"/>
          <w:snapToGrid w:val="0"/>
        </w:rPr>
        <w:t>号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第</w:t>
      </w:r>
      <w:r>
        <w:rPr>
          <w:rFonts w:ascii="ＭＳ 明朝"/>
          <w:snapToGrid w:val="0"/>
        </w:rPr>
        <w:t>168</w:t>
      </w:r>
      <w:r>
        <w:rPr>
          <w:rFonts w:ascii="ＭＳ 明朝" w:hint="eastAsia"/>
          <w:snapToGrid w:val="0"/>
        </w:rPr>
        <w:t>条関係</w:t>
      </w:r>
      <w:r>
        <w:rPr>
          <w:rFonts w:ascii="ＭＳ 明朝"/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520"/>
        <w:gridCol w:w="5130"/>
        <w:gridCol w:w="210"/>
      </w:tblGrid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5"/>
        </w:trPr>
        <w:tc>
          <w:tcPr>
            <w:tcW w:w="8490" w:type="dxa"/>
            <w:gridSpan w:val="5"/>
            <w:tcBorders>
              <w:bottom w:val="nil"/>
            </w:tcBorders>
            <w:vAlign w:val="bottom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3"/>
              </w:rPr>
              <w:t>公有財産交換申請</w:t>
            </w:r>
            <w:r>
              <w:rPr>
                <w:rFonts w:ascii="ＭＳ 明朝" w:hint="eastAsia"/>
                <w:snapToGrid w:val="0"/>
              </w:rPr>
              <w:t>書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志賀町長　　　　　様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申請者　住所　　　　　　　　　　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氏名　　　　　　　　</w:t>
            </w:r>
            <w:r w:rsidR="00DA385D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下記のとおり公有財産の交換をしてください。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記</w:t>
            </w:r>
          </w:p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交換により取得する財産</w:t>
            </w: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地目・構造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面積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価額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円　　　　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交換に供す</w:t>
            </w:r>
            <w:r>
              <w:rPr>
                <w:rFonts w:ascii="ＭＳ 明朝" w:hint="eastAsia"/>
                <w:snapToGrid w:val="0"/>
              </w:rPr>
              <w:t>る</w:t>
            </w: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地目・構造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面積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価額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円　　　　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bottom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使用目的</w:t>
            </w:r>
          </w:p>
        </w:tc>
        <w:tc>
          <w:tcPr>
            <w:tcW w:w="5130" w:type="dxa"/>
            <w:tcBorders>
              <w:bottom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その他必要な事項</w:t>
            </w:r>
          </w:p>
        </w:tc>
        <w:tc>
          <w:tcPr>
            <w:tcW w:w="5130" w:type="dxa"/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69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90" w:type="dxa"/>
            <w:gridSpan w:val="5"/>
            <w:tcBorders>
              <w:top w:val="nil"/>
            </w:tcBorders>
            <w:vAlign w:val="center"/>
          </w:tcPr>
          <w:p w:rsidR="006901DD" w:rsidRDefault="006901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6901DD" w:rsidRDefault="006901DD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6901DD" w:rsidRDefault="006901DD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6901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E90" w:rsidRDefault="00425E90" w:rsidP="001A05E0">
      <w:r>
        <w:separator/>
      </w:r>
    </w:p>
  </w:endnote>
  <w:endnote w:type="continuationSeparator" w:id="0">
    <w:p w:rsidR="00425E90" w:rsidRDefault="00425E90" w:rsidP="001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E90" w:rsidRDefault="00425E90" w:rsidP="001A05E0">
      <w:r>
        <w:separator/>
      </w:r>
    </w:p>
  </w:footnote>
  <w:footnote w:type="continuationSeparator" w:id="0">
    <w:p w:rsidR="00425E90" w:rsidRDefault="00425E90" w:rsidP="001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DD"/>
    <w:rsid w:val="001A05E0"/>
    <w:rsid w:val="00425E90"/>
    <w:rsid w:val="006901DD"/>
    <w:rsid w:val="00A222AE"/>
    <w:rsid w:val="00D1380A"/>
    <w:rsid w:val="00DA385D"/>
    <w:rsid w:val="00E21C48"/>
    <w:rsid w:val="00E95914"/>
    <w:rsid w:val="00EE6033"/>
    <w:rsid w:val="00F662E9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EB825D-DB6B-4592-8FB6-B3BD9F1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2026-02-20T05:51:00Z</dcterms:created>
  <dcterms:modified xsi:type="dcterms:W3CDTF">2026-02-20T05:51:00Z</dcterms:modified>
</cp:coreProperties>
</file>